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579E">
      <w:pPr>
        <w:spacing w:before="87" w:line="200" w:lineRule="auto"/>
        <w:ind w:left="13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</w:t>
      </w:r>
      <w:r>
        <w:rPr>
          <w:rFonts w:ascii="宋体" w:hAnsi="宋体" w:eastAsia="宋体" w:cs="宋体"/>
          <w:spacing w:val="2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山学院校园交通用户申请表</w:t>
      </w:r>
    </w:p>
    <w:tbl>
      <w:tblPr>
        <w:tblStyle w:val="4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738"/>
        <w:gridCol w:w="877"/>
        <w:gridCol w:w="394"/>
        <w:gridCol w:w="1180"/>
        <w:gridCol w:w="1206"/>
        <w:gridCol w:w="1099"/>
        <w:gridCol w:w="1236"/>
        <w:gridCol w:w="1186"/>
      </w:tblGrid>
      <w:tr w14:paraId="63D7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14:paraId="303AAA3C">
            <w:pPr>
              <w:spacing w:before="75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请人</w:t>
            </w:r>
          </w:p>
        </w:tc>
        <w:tc>
          <w:tcPr>
            <w:tcW w:w="1615" w:type="dxa"/>
            <w:gridSpan w:val="2"/>
            <w:vAlign w:val="top"/>
          </w:tcPr>
          <w:p w14:paraId="32268B70">
            <w:pPr>
              <w:spacing w:before="151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1BCA4E6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2068E79">
            <w:pPr>
              <w:spacing w:before="151" w:line="229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所属单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位</w:t>
            </w:r>
          </w:p>
        </w:tc>
        <w:tc>
          <w:tcPr>
            <w:tcW w:w="2422" w:type="dxa"/>
            <w:gridSpan w:val="2"/>
            <w:vAlign w:val="top"/>
          </w:tcPr>
          <w:p w14:paraId="64F40F71">
            <w:pPr>
              <w:rPr>
                <w:rFonts w:ascii="Arial"/>
                <w:sz w:val="21"/>
              </w:rPr>
            </w:pPr>
          </w:p>
        </w:tc>
      </w:tr>
      <w:tr w14:paraId="109CD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center"/>
          </w:tcPr>
          <w:p w14:paraId="749EE7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 w14:paraId="6F483ADA">
            <w:pPr>
              <w:spacing w:before="148" w:line="231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780" w:type="dxa"/>
            <w:gridSpan w:val="3"/>
            <w:vAlign w:val="top"/>
          </w:tcPr>
          <w:p w14:paraId="5E64B11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6809A92">
            <w:pPr>
              <w:spacing w:before="148" w:line="231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  <w:tc>
          <w:tcPr>
            <w:tcW w:w="2422" w:type="dxa"/>
            <w:gridSpan w:val="2"/>
            <w:vAlign w:val="top"/>
          </w:tcPr>
          <w:p w14:paraId="60C1DD9E">
            <w:pPr>
              <w:rPr>
                <w:rFonts w:ascii="Arial"/>
                <w:sz w:val="21"/>
              </w:rPr>
            </w:pPr>
          </w:p>
        </w:tc>
      </w:tr>
      <w:tr w14:paraId="4EF6F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14:paraId="327674F9">
            <w:pPr>
              <w:spacing w:before="75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 主</w:t>
            </w:r>
          </w:p>
        </w:tc>
        <w:tc>
          <w:tcPr>
            <w:tcW w:w="1615" w:type="dxa"/>
            <w:gridSpan w:val="2"/>
            <w:vAlign w:val="top"/>
          </w:tcPr>
          <w:p w14:paraId="4523E3E1">
            <w:pPr>
              <w:spacing w:before="147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57E43F0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6221D77E">
            <w:pPr>
              <w:spacing w:before="147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车牌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</w:t>
            </w:r>
          </w:p>
        </w:tc>
        <w:tc>
          <w:tcPr>
            <w:tcW w:w="2422" w:type="dxa"/>
            <w:gridSpan w:val="2"/>
            <w:vAlign w:val="top"/>
          </w:tcPr>
          <w:p w14:paraId="6A1BC788">
            <w:pPr>
              <w:rPr>
                <w:rFonts w:ascii="Arial"/>
                <w:sz w:val="21"/>
              </w:rPr>
            </w:pPr>
          </w:p>
        </w:tc>
      </w:tr>
      <w:tr w14:paraId="4082F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  <w:vAlign w:val="top"/>
          </w:tcPr>
          <w:p w14:paraId="2061C86E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D32A90A">
            <w:pPr>
              <w:spacing w:before="148" w:line="228" w:lineRule="auto"/>
              <w:ind w:left="29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辆品牌</w:t>
            </w:r>
          </w:p>
        </w:tc>
        <w:tc>
          <w:tcPr>
            <w:tcW w:w="2780" w:type="dxa"/>
            <w:gridSpan w:val="3"/>
            <w:vAlign w:val="top"/>
          </w:tcPr>
          <w:p w14:paraId="30A7F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2"/>
              <w:jc w:val="lef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提供行驶证复印件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eastAsia="zh-CN"/>
              </w:rPr>
              <w:t>、校内经营单位车辆不低于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val="en-US" w:eastAsia="zh-CN"/>
              </w:rPr>
              <w:t>200万的商业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eastAsia="zh-CN"/>
              </w:rPr>
              <w:t>保险单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)</w:t>
            </w:r>
          </w:p>
        </w:tc>
        <w:tc>
          <w:tcPr>
            <w:tcW w:w="1099" w:type="dxa"/>
            <w:vAlign w:val="center"/>
          </w:tcPr>
          <w:p w14:paraId="668380BB">
            <w:pPr>
              <w:spacing w:before="148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辆颜色</w:t>
            </w:r>
          </w:p>
        </w:tc>
        <w:tc>
          <w:tcPr>
            <w:tcW w:w="2422" w:type="dxa"/>
            <w:gridSpan w:val="2"/>
            <w:vAlign w:val="top"/>
          </w:tcPr>
          <w:p w14:paraId="6136A635">
            <w:pPr>
              <w:rPr>
                <w:rFonts w:ascii="Arial"/>
                <w:sz w:val="21"/>
              </w:rPr>
            </w:pPr>
          </w:p>
        </w:tc>
      </w:tr>
      <w:tr w14:paraId="6536B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E530908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 w14:paraId="564DA2A2">
            <w:pPr>
              <w:spacing w:before="147" w:line="228" w:lineRule="auto"/>
              <w:ind w:left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辆类别</w:t>
            </w:r>
          </w:p>
        </w:tc>
        <w:tc>
          <w:tcPr>
            <w:tcW w:w="6301" w:type="dxa"/>
            <w:gridSpan w:val="6"/>
            <w:vAlign w:val="top"/>
          </w:tcPr>
          <w:p w14:paraId="35A5F1B5">
            <w:pPr>
              <w:spacing w:before="147" w:line="228" w:lineRule="auto"/>
              <w:ind w:left="1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大型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(    )     小型车 (    )</w:t>
            </w:r>
          </w:p>
        </w:tc>
      </w:tr>
      <w:tr w14:paraId="444B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274C01A9">
            <w:pPr>
              <w:spacing w:line="295" w:lineRule="auto"/>
              <w:rPr>
                <w:rFonts w:ascii="Arial"/>
                <w:sz w:val="21"/>
              </w:rPr>
            </w:pPr>
          </w:p>
          <w:p w14:paraId="0CB7FB4D">
            <w:pPr>
              <w:spacing w:before="75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驾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驶人</w:t>
            </w:r>
          </w:p>
        </w:tc>
        <w:tc>
          <w:tcPr>
            <w:tcW w:w="1615" w:type="dxa"/>
            <w:gridSpan w:val="2"/>
            <w:vAlign w:val="top"/>
          </w:tcPr>
          <w:p w14:paraId="0FF0D7EC">
            <w:pPr>
              <w:spacing w:before="148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5818987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F9EA251">
            <w:pPr>
              <w:spacing w:before="148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  <w:tc>
          <w:tcPr>
            <w:tcW w:w="2422" w:type="dxa"/>
            <w:gridSpan w:val="2"/>
            <w:vAlign w:val="top"/>
          </w:tcPr>
          <w:p w14:paraId="0FE595B4">
            <w:pPr>
              <w:rPr>
                <w:rFonts w:ascii="Arial"/>
                <w:sz w:val="21"/>
              </w:rPr>
            </w:pPr>
          </w:p>
        </w:tc>
      </w:tr>
      <w:tr w14:paraId="4CE5A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9C89194"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5"/>
            <w:vAlign w:val="top"/>
          </w:tcPr>
          <w:p w14:paraId="146A5670">
            <w:pPr>
              <w:spacing w:before="147" w:line="230" w:lineRule="auto"/>
              <w:ind w:left="120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身份证号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提供驾驶证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身份证复印件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521" w:type="dxa"/>
            <w:gridSpan w:val="3"/>
            <w:vAlign w:val="top"/>
          </w:tcPr>
          <w:p w14:paraId="14A2D93E">
            <w:pPr>
              <w:rPr>
                <w:rFonts w:ascii="Arial"/>
                <w:sz w:val="21"/>
              </w:rPr>
            </w:pPr>
          </w:p>
        </w:tc>
      </w:tr>
      <w:tr w14:paraId="55B5C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54" w:type="dxa"/>
            <w:gridSpan w:val="2"/>
            <w:vAlign w:val="top"/>
          </w:tcPr>
          <w:p w14:paraId="57B9F3B5">
            <w:pPr>
              <w:spacing w:before="230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 请 类 别</w:t>
            </w:r>
          </w:p>
        </w:tc>
        <w:tc>
          <w:tcPr>
            <w:tcW w:w="7178" w:type="dxa"/>
            <w:gridSpan w:val="7"/>
            <w:vAlign w:val="top"/>
          </w:tcPr>
          <w:p w14:paraId="5FA6D430">
            <w:pPr>
              <w:spacing w:before="229" w:line="228" w:lineRule="auto"/>
              <w:ind w:left="26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固定车用户 (    )     年季月用户 (    )</w:t>
            </w:r>
          </w:p>
        </w:tc>
      </w:tr>
      <w:tr w14:paraId="69AB3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4" w:type="dxa"/>
            <w:gridSpan w:val="2"/>
            <w:vAlign w:val="top"/>
          </w:tcPr>
          <w:p w14:paraId="49C91299">
            <w:pPr>
              <w:spacing w:before="229" w:line="231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用 期 限</w:t>
            </w:r>
          </w:p>
        </w:tc>
        <w:tc>
          <w:tcPr>
            <w:tcW w:w="7178" w:type="dxa"/>
            <w:gridSpan w:val="7"/>
            <w:vAlign w:val="top"/>
          </w:tcPr>
          <w:p w14:paraId="6B41B6E6">
            <w:pPr>
              <w:spacing w:before="229" w:line="231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期        2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  年  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月    日至      年 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日</w:t>
            </w:r>
          </w:p>
        </w:tc>
      </w:tr>
      <w:tr w14:paraId="778E4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25" w:type="dxa"/>
            <w:gridSpan w:val="4"/>
            <w:vAlign w:val="top"/>
          </w:tcPr>
          <w:p w14:paraId="29541496">
            <w:pPr>
              <w:spacing w:before="68" w:line="228" w:lineRule="auto"/>
              <w:ind w:left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人与车主关系</w:t>
            </w:r>
          </w:p>
        </w:tc>
        <w:tc>
          <w:tcPr>
            <w:tcW w:w="1180" w:type="dxa"/>
            <w:vAlign w:val="top"/>
          </w:tcPr>
          <w:p w14:paraId="66F3FBC9">
            <w:pPr>
              <w:spacing w:before="69" w:line="311" w:lineRule="exact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12"/>
                <w:position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position w:val="1"/>
                <w:sz w:val="23"/>
                <w:szCs w:val="23"/>
              </w:rPr>
              <w:t>本人</w:t>
            </w:r>
          </w:p>
        </w:tc>
        <w:tc>
          <w:tcPr>
            <w:tcW w:w="1206" w:type="dxa"/>
            <w:vAlign w:val="top"/>
          </w:tcPr>
          <w:p w14:paraId="743B2ABB">
            <w:pPr>
              <w:spacing w:before="69" w:line="311" w:lineRule="exact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配偶</w:t>
            </w:r>
          </w:p>
        </w:tc>
        <w:tc>
          <w:tcPr>
            <w:tcW w:w="1099" w:type="dxa"/>
            <w:vAlign w:val="top"/>
          </w:tcPr>
          <w:p w14:paraId="2B133235">
            <w:pPr>
              <w:spacing w:before="69" w:line="309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父母</w:t>
            </w:r>
          </w:p>
        </w:tc>
        <w:tc>
          <w:tcPr>
            <w:tcW w:w="1236" w:type="dxa"/>
            <w:vAlign w:val="top"/>
          </w:tcPr>
          <w:p w14:paraId="432E220F">
            <w:pPr>
              <w:spacing w:before="69" w:line="311" w:lineRule="exact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子女</w:t>
            </w:r>
          </w:p>
        </w:tc>
        <w:tc>
          <w:tcPr>
            <w:tcW w:w="1186" w:type="dxa"/>
            <w:vAlign w:val="top"/>
          </w:tcPr>
          <w:p w14:paraId="59034438">
            <w:pPr>
              <w:spacing w:before="69" w:line="311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、其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他</w:t>
            </w:r>
          </w:p>
        </w:tc>
      </w:tr>
      <w:tr w14:paraId="3E805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25" w:type="dxa"/>
            <w:gridSpan w:val="4"/>
            <w:vAlign w:val="top"/>
          </w:tcPr>
          <w:p w14:paraId="0A2F1DD3">
            <w:pPr>
              <w:spacing w:before="71" w:line="228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请人与驾驶人关系</w:t>
            </w:r>
          </w:p>
        </w:tc>
        <w:tc>
          <w:tcPr>
            <w:tcW w:w="1180" w:type="dxa"/>
            <w:vAlign w:val="top"/>
          </w:tcPr>
          <w:p w14:paraId="4407D5D7">
            <w:pPr>
              <w:spacing w:before="70" w:line="310" w:lineRule="exact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12"/>
                <w:position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position w:val="1"/>
                <w:sz w:val="23"/>
                <w:szCs w:val="23"/>
              </w:rPr>
              <w:t>本人</w:t>
            </w:r>
          </w:p>
        </w:tc>
        <w:tc>
          <w:tcPr>
            <w:tcW w:w="1206" w:type="dxa"/>
            <w:vAlign w:val="top"/>
          </w:tcPr>
          <w:p w14:paraId="0D3C0164">
            <w:pPr>
              <w:spacing w:before="70" w:line="310" w:lineRule="exact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配偶</w:t>
            </w:r>
          </w:p>
        </w:tc>
        <w:tc>
          <w:tcPr>
            <w:tcW w:w="1099" w:type="dxa"/>
            <w:vAlign w:val="top"/>
          </w:tcPr>
          <w:p w14:paraId="01D386BA">
            <w:pPr>
              <w:spacing w:before="70" w:line="31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父母</w:t>
            </w:r>
          </w:p>
        </w:tc>
        <w:tc>
          <w:tcPr>
            <w:tcW w:w="1236" w:type="dxa"/>
            <w:vAlign w:val="top"/>
          </w:tcPr>
          <w:p w14:paraId="0AE6979B">
            <w:pPr>
              <w:spacing w:before="70" w:line="310" w:lineRule="exact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子女</w:t>
            </w:r>
          </w:p>
        </w:tc>
        <w:tc>
          <w:tcPr>
            <w:tcW w:w="1186" w:type="dxa"/>
            <w:vAlign w:val="top"/>
          </w:tcPr>
          <w:p w14:paraId="5CBE9652">
            <w:pPr>
              <w:spacing w:before="70" w:line="31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、其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他</w:t>
            </w:r>
          </w:p>
        </w:tc>
      </w:tr>
      <w:tr w14:paraId="7D15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754" w:type="dxa"/>
            <w:gridSpan w:val="2"/>
            <w:vAlign w:val="top"/>
          </w:tcPr>
          <w:p w14:paraId="70216EA7">
            <w:pPr>
              <w:spacing w:line="278" w:lineRule="auto"/>
              <w:rPr>
                <w:rFonts w:ascii="Arial"/>
                <w:sz w:val="21"/>
              </w:rPr>
            </w:pPr>
          </w:p>
          <w:p w14:paraId="2A7047C0">
            <w:pPr>
              <w:spacing w:line="278" w:lineRule="auto"/>
              <w:rPr>
                <w:rFonts w:ascii="Arial"/>
                <w:sz w:val="21"/>
              </w:rPr>
            </w:pPr>
          </w:p>
          <w:p w14:paraId="659DBC87">
            <w:pPr>
              <w:spacing w:line="278" w:lineRule="auto"/>
              <w:rPr>
                <w:rFonts w:ascii="Arial"/>
                <w:sz w:val="21"/>
              </w:rPr>
            </w:pPr>
          </w:p>
          <w:p w14:paraId="28C7C1A4">
            <w:pPr>
              <w:spacing w:line="279" w:lineRule="auto"/>
              <w:rPr>
                <w:rFonts w:ascii="Arial"/>
                <w:sz w:val="21"/>
              </w:rPr>
            </w:pPr>
          </w:p>
          <w:p w14:paraId="4E1647DA">
            <w:pPr>
              <w:spacing w:before="75" w:line="232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承 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诺</w:t>
            </w:r>
          </w:p>
        </w:tc>
        <w:tc>
          <w:tcPr>
            <w:tcW w:w="7178" w:type="dxa"/>
            <w:gridSpan w:val="7"/>
            <w:vAlign w:val="top"/>
          </w:tcPr>
          <w:p w14:paraId="59593FE4">
            <w:pPr>
              <w:spacing w:before="240" w:line="260" w:lineRule="auto"/>
              <w:ind w:left="119" w:right="107" w:firstLine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请人因申办车辆进出黄山学院校园的需要，依照《黄山学院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校园道路交通管理规定 (试行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)》， 已了解黄山学院校园交通管理相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规定，保证自觉遵守，服从管理。</w:t>
            </w:r>
          </w:p>
          <w:p w14:paraId="38E539AF">
            <w:pPr>
              <w:spacing w:line="309" w:lineRule="auto"/>
              <w:rPr>
                <w:rFonts w:ascii="Arial"/>
                <w:sz w:val="21"/>
              </w:rPr>
            </w:pPr>
          </w:p>
          <w:p w14:paraId="49645AFD">
            <w:pPr>
              <w:spacing w:before="75" w:line="231" w:lineRule="auto"/>
              <w:ind w:left="10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驾驶人：</w:t>
            </w:r>
          </w:p>
          <w:p w14:paraId="0E0A1112">
            <w:pPr>
              <w:spacing w:before="150" w:line="231" w:lineRule="auto"/>
              <w:ind w:right="17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月  日</w:t>
            </w:r>
          </w:p>
        </w:tc>
      </w:tr>
      <w:tr w14:paraId="606E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754" w:type="dxa"/>
            <w:gridSpan w:val="2"/>
            <w:vAlign w:val="top"/>
          </w:tcPr>
          <w:p w14:paraId="1FE9E0F9">
            <w:pPr>
              <w:spacing w:line="274" w:lineRule="auto"/>
              <w:rPr>
                <w:rFonts w:ascii="Arial"/>
                <w:sz w:val="21"/>
              </w:rPr>
            </w:pPr>
          </w:p>
          <w:p w14:paraId="7193A8BA">
            <w:pPr>
              <w:spacing w:line="275" w:lineRule="auto"/>
              <w:rPr>
                <w:rFonts w:ascii="Arial"/>
                <w:sz w:val="21"/>
              </w:rPr>
            </w:pPr>
          </w:p>
          <w:p w14:paraId="12CFF215">
            <w:pPr>
              <w:spacing w:before="75" w:line="361" w:lineRule="auto"/>
              <w:ind w:right="155"/>
              <w:jc w:val="center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申请人主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管</w:t>
            </w:r>
          </w:p>
          <w:p w14:paraId="11255E93">
            <w:pPr>
              <w:spacing w:before="75" w:line="361" w:lineRule="auto"/>
              <w:ind w:left="513" w:leftChars="184" w:right="155" w:hanging="127" w:hangingChars="5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7178" w:type="dxa"/>
            <w:gridSpan w:val="7"/>
            <w:vAlign w:val="top"/>
          </w:tcPr>
          <w:p w14:paraId="62E42779">
            <w:pPr>
              <w:spacing w:line="256" w:lineRule="auto"/>
              <w:rPr>
                <w:rFonts w:ascii="Arial"/>
                <w:sz w:val="21"/>
              </w:rPr>
            </w:pPr>
          </w:p>
          <w:p w14:paraId="0AA06F80">
            <w:pPr>
              <w:spacing w:line="256" w:lineRule="auto"/>
              <w:rPr>
                <w:rFonts w:ascii="Arial"/>
                <w:sz w:val="21"/>
              </w:rPr>
            </w:pPr>
          </w:p>
          <w:p w14:paraId="341A659A">
            <w:pPr>
              <w:spacing w:before="75" w:line="229" w:lineRule="auto"/>
              <w:ind w:right="239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(单位印章)</w:t>
            </w:r>
          </w:p>
          <w:p w14:paraId="49B8A460">
            <w:pPr>
              <w:spacing w:before="153" w:line="232" w:lineRule="auto"/>
              <w:ind w:left="10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负责人 (签名)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：</w:t>
            </w:r>
          </w:p>
          <w:p w14:paraId="60A2EB08">
            <w:pPr>
              <w:spacing w:before="149" w:line="231" w:lineRule="auto"/>
              <w:ind w:right="5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  <w:tr w14:paraId="7A15C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54" w:type="dxa"/>
            <w:gridSpan w:val="2"/>
            <w:vMerge w:val="restart"/>
            <w:tcBorders>
              <w:bottom w:val="nil"/>
            </w:tcBorders>
            <w:vAlign w:val="top"/>
          </w:tcPr>
          <w:p w14:paraId="2B877996">
            <w:pPr>
              <w:spacing w:line="241" w:lineRule="auto"/>
              <w:rPr>
                <w:rFonts w:ascii="Arial"/>
                <w:sz w:val="21"/>
              </w:rPr>
            </w:pPr>
          </w:p>
          <w:p w14:paraId="07F152E2">
            <w:pPr>
              <w:spacing w:line="241" w:lineRule="auto"/>
              <w:rPr>
                <w:rFonts w:ascii="Arial"/>
                <w:sz w:val="21"/>
              </w:rPr>
            </w:pPr>
          </w:p>
          <w:p w14:paraId="44542198">
            <w:pPr>
              <w:spacing w:line="241" w:lineRule="auto"/>
              <w:rPr>
                <w:rFonts w:ascii="Arial"/>
                <w:sz w:val="21"/>
              </w:rPr>
            </w:pPr>
          </w:p>
          <w:p w14:paraId="629184ED">
            <w:pPr>
              <w:spacing w:line="242" w:lineRule="auto"/>
              <w:rPr>
                <w:rFonts w:ascii="Arial"/>
                <w:sz w:val="21"/>
              </w:rPr>
            </w:pPr>
          </w:p>
          <w:p w14:paraId="0B658335">
            <w:pPr>
              <w:spacing w:line="242" w:lineRule="auto"/>
              <w:rPr>
                <w:rFonts w:ascii="Arial"/>
                <w:sz w:val="21"/>
              </w:rPr>
            </w:pPr>
          </w:p>
          <w:p w14:paraId="6CA4CF0B">
            <w:pPr>
              <w:spacing w:before="74" w:line="264" w:lineRule="auto"/>
              <w:ind w:left="124" w:right="20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安全管理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处审批意</w:t>
            </w:r>
            <w:r>
              <w:rPr>
                <w:rFonts w:ascii="仿宋" w:hAnsi="仿宋" w:eastAsia="仿宋" w:cs="仿宋"/>
                <w:sz w:val="23"/>
                <w:szCs w:val="23"/>
              </w:rPr>
              <w:t>见</w:t>
            </w:r>
          </w:p>
        </w:tc>
        <w:tc>
          <w:tcPr>
            <w:tcW w:w="7178" w:type="dxa"/>
            <w:gridSpan w:val="7"/>
            <w:vAlign w:val="top"/>
          </w:tcPr>
          <w:p w14:paraId="150A61AD">
            <w:pPr>
              <w:spacing w:before="27" w:line="231" w:lineRule="auto"/>
              <w:ind w:firstLine="548" w:firstLineChars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验，该车为 ( ) 固定车用户；( ) 年季月用户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，按照以下时间免费进出校园：从     年   月   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 年   月   日。</w:t>
            </w:r>
          </w:p>
          <w:p w14:paraId="084BD17C">
            <w:pPr>
              <w:spacing w:line="258" w:lineRule="auto"/>
              <w:rPr>
                <w:rFonts w:ascii="Arial"/>
                <w:sz w:val="21"/>
              </w:rPr>
            </w:pPr>
          </w:p>
          <w:p w14:paraId="3A88661D">
            <w:pPr>
              <w:spacing w:line="258" w:lineRule="auto"/>
              <w:rPr>
                <w:rFonts w:ascii="Arial"/>
                <w:sz w:val="21"/>
              </w:rPr>
            </w:pPr>
          </w:p>
          <w:p w14:paraId="7A2B5633">
            <w:pPr>
              <w:spacing w:before="75" w:line="221" w:lineRule="auto"/>
              <w:ind w:right="5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经办人 (签名)：    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                  年   月   日</w:t>
            </w:r>
          </w:p>
        </w:tc>
      </w:tr>
      <w:tr w14:paraId="75E37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754" w:type="dxa"/>
            <w:gridSpan w:val="2"/>
            <w:vMerge w:val="continue"/>
            <w:tcBorders>
              <w:top w:val="nil"/>
            </w:tcBorders>
            <w:vAlign w:val="top"/>
          </w:tcPr>
          <w:p w14:paraId="19F214DD">
            <w:pPr>
              <w:rPr>
                <w:rFonts w:ascii="Arial"/>
                <w:sz w:val="21"/>
              </w:rPr>
            </w:pPr>
          </w:p>
        </w:tc>
        <w:tc>
          <w:tcPr>
            <w:tcW w:w="7178" w:type="dxa"/>
            <w:gridSpan w:val="7"/>
            <w:vAlign w:val="top"/>
          </w:tcPr>
          <w:p w14:paraId="5E271B25">
            <w:pPr>
              <w:rPr>
                <w:rFonts w:ascii="Arial"/>
                <w:sz w:val="21"/>
              </w:rPr>
            </w:pPr>
          </w:p>
          <w:p w14:paraId="78719FDF">
            <w:pPr>
              <w:spacing w:line="241" w:lineRule="auto"/>
              <w:rPr>
                <w:rFonts w:ascii="Arial"/>
                <w:sz w:val="21"/>
              </w:rPr>
            </w:pPr>
          </w:p>
          <w:p w14:paraId="6F76DCFE">
            <w:pPr>
              <w:spacing w:line="241" w:lineRule="auto"/>
              <w:rPr>
                <w:rFonts w:ascii="Arial"/>
                <w:sz w:val="21"/>
              </w:rPr>
            </w:pPr>
          </w:p>
          <w:p w14:paraId="35DF24A9">
            <w:pPr>
              <w:spacing w:line="241" w:lineRule="auto"/>
              <w:rPr>
                <w:rFonts w:ascii="Arial"/>
                <w:sz w:val="21"/>
              </w:rPr>
            </w:pPr>
          </w:p>
          <w:p w14:paraId="1DCB824B">
            <w:pPr>
              <w:spacing w:line="241" w:lineRule="auto"/>
              <w:rPr>
                <w:rFonts w:ascii="Arial"/>
                <w:sz w:val="21"/>
              </w:rPr>
            </w:pPr>
          </w:p>
          <w:p w14:paraId="405D6C16">
            <w:pPr>
              <w:spacing w:before="74" w:line="232" w:lineRule="auto"/>
              <w:ind w:left="1090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 (签名)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:</w:t>
            </w:r>
          </w:p>
          <w:p w14:paraId="456E15A6">
            <w:pPr>
              <w:spacing w:before="19" w:line="226" w:lineRule="auto"/>
              <w:ind w:right="16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月  日</w:t>
            </w:r>
          </w:p>
        </w:tc>
      </w:tr>
    </w:tbl>
    <w:p w14:paraId="7C02E559">
      <w:pPr>
        <w:rPr>
          <w:rFonts w:ascii="Arial"/>
          <w:sz w:val="21"/>
        </w:rPr>
      </w:pPr>
    </w:p>
    <w:p w14:paraId="71F82246">
      <w:pPr>
        <w:spacing w:before="103" w:line="215" w:lineRule="auto"/>
        <w:ind w:left="1046"/>
        <w:rPr>
          <w:rFonts w:ascii="微软雅黑" w:hAnsi="微软雅黑" w:eastAsia="微软雅黑" w:cs="微软雅黑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2EEABF">
      <w:pPr>
        <w:spacing w:before="103" w:line="215" w:lineRule="auto"/>
        <w:ind w:left="10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</w:t>
      </w:r>
      <w:r>
        <w:rPr>
          <w:rFonts w:ascii="微软雅黑" w:hAnsi="微软雅黑" w:eastAsia="微软雅黑" w:cs="微软雅黑"/>
          <w:spacing w:val="4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山学院校园交通安全承诺书</w:t>
      </w:r>
    </w:p>
    <w:p w14:paraId="31841410">
      <w:pPr>
        <w:spacing w:line="255" w:lineRule="auto"/>
        <w:rPr>
          <w:rFonts w:ascii="Arial"/>
          <w:sz w:val="21"/>
        </w:rPr>
      </w:pPr>
    </w:p>
    <w:p w14:paraId="492E66B1">
      <w:pPr>
        <w:spacing w:line="256" w:lineRule="auto"/>
        <w:rPr>
          <w:rFonts w:ascii="Arial"/>
          <w:sz w:val="21"/>
        </w:rPr>
      </w:pPr>
    </w:p>
    <w:p w14:paraId="7A18C940">
      <w:pPr>
        <w:spacing w:before="101" w:line="375" w:lineRule="auto"/>
        <w:ind w:left="3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5"/>
          <w:sz w:val="31"/>
          <w:szCs w:val="31"/>
        </w:rPr>
        <w:t>防和减少道路交通事故，营造和谐的校园交通环境，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确</w:t>
      </w:r>
      <w:r>
        <w:rPr>
          <w:rFonts w:ascii="仿宋" w:hAnsi="仿宋" w:eastAsia="仿宋" w:cs="仿宋"/>
          <w:spacing w:val="13"/>
          <w:sz w:val="31"/>
          <w:szCs w:val="31"/>
        </w:rPr>
        <w:t>保</w:t>
      </w:r>
      <w:r>
        <w:rPr>
          <w:rFonts w:ascii="仿宋" w:hAnsi="仿宋" w:eastAsia="仿宋" w:cs="仿宋"/>
          <w:spacing w:val="8"/>
          <w:sz w:val="31"/>
          <w:szCs w:val="31"/>
        </w:rPr>
        <w:t>师生员工的人身和财产安全。本人作为进入黄山学院校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园</w:t>
      </w:r>
      <w:r>
        <w:rPr>
          <w:rFonts w:ascii="仿宋" w:hAnsi="仿宋" w:eastAsia="仿宋" w:cs="仿宋"/>
          <w:spacing w:val="8"/>
          <w:sz w:val="31"/>
          <w:szCs w:val="31"/>
        </w:rPr>
        <w:t>的车辆所有人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、驾驶人</w:t>
      </w:r>
      <w:r>
        <w:rPr>
          <w:rFonts w:ascii="仿宋" w:hAnsi="仿宋" w:eastAsia="仿宋" w:cs="仿宋"/>
          <w:spacing w:val="8"/>
          <w:sz w:val="31"/>
          <w:szCs w:val="31"/>
        </w:rPr>
        <w:t>，我自愿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作出</w:t>
      </w:r>
      <w:r>
        <w:rPr>
          <w:rFonts w:ascii="仿宋" w:hAnsi="仿宋" w:eastAsia="仿宋" w:cs="仿宋"/>
          <w:spacing w:val="8"/>
          <w:sz w:val="31"/>
          <w:szCs w:val="31"/>
        </w:rPr>
        <w:t>以下承诺：</w:t>
      </w:r>
    </w:p>
    <w:p w14:paraId="602DD684">
      <w:pPr>
        <w:spacing w:before="79" w:line="372" w:lineRule="auto"/>
        <w:ind w:left="35" w:right="24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一、认真学习、自觉遵守《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中华人民共和国道路交通安全法》《</w:t>
      </w:r>
      <w:r>
        <w:rPr>
          <w:rFonts w:ascii="仿宋" w:hAnsi="仿宋" w:eastAsia="仿宋" w:cs="仿宋"/>
          <w:spacing w:val="-3"/>
          <w:sz w:val="31"/>
          <w:szCs w:val="31"/>
        </w:rPr>
        <w:t>安徽省实施〈中华人民共和国道路交通安全法〉办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法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》《</w:t>
      </w:r>
      <w:r>
        <w:rPr>
          <w:rFonts w:ascii="仿宋" w:hAnsi="仿宋" w:eastAsia="仿宋" w:cs="仿宋"/>
          <w:spacing w:val="-3"/>
          <w:sz w:val="31"/>
          <w:szCs w:val="31"/>
        </w:rPr>
        <w:t>黄山学院校园交通安全管理规定》等有关交通法规，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增</w:t>
      </w:r>
      <w:r>
        <w:rPr>
          <w:rFonts w:ascii="仿宋" w:hAnsi="仿宋" w:eastAsia="仿宋" w:cs="仿宋"/>
          <w:spacing w:val="14"/>
          <w:sz w:val="31"/>
          <w:szCs w:val="31"/>
        </w:rPr>
        <w:t>强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法治观念</w:t>
      </w:r>
      <w:r>
        <w:rPr>
          <w:rFonts w:ascii="仿宋" w:hAnsi="仿宋" w:eastAsia="仿宋" w:cs="仿宋"/>
          <w:spacing w:val="8"/>
          <w:sz w:val="31"/>
          <w:szCs w:val="31"/>
        </w:rPr>
        <w:t>及交通安全意识，遵守交通法规，养成良好的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</w:t>
      </w:r>
      <w:r>
        <w:rPr>
          <w:rFonts w:ascii="仿宋" w:hAnsi="仿宋" w:eastAsia="仿宋" w:cs="仿宋"/>
          <w:spacing w:val="14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安全习惯，服从校园交通管理，积极维护良好的校园交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通秩</w:t>
      </w:r>
      <w:r>
        <w:rPr>
          <w:rFonts w:ascii="仿宋" w:hAnsi="仿宋" w:eastAsia="仿宋" w:cs="仿宋"/>
          <w:sz w:val="31"/>
          <w:szCs w:val="31"/>
        </w:rPr>
        <w:t>序。</w:t>
      </w:r>
    </w:p>
    <w:p w14:paraId="65971156">
      <w:pPr>
        <w:spacing w:before="133" w:line="375" w:lineRule="auto"/>
        <w:ind w:left="36" w:right="16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二、遵守校园车辆管理规定，车辆进出校门时，时速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超过5公</w:t>
      </w:r>
      <w:r>
        <w:rPr>
          <w:rFonts w:ascii="仿宋" w:hAnsi="仿宋" w:eastAsia="仿宋" w:cs="仿宋"/>
          <w:spacing w:val="2"/>
          <w:sz w:val="31"/>
          <w:szCs w:val="31"/>
        </w:rPr>
        <w:t>里，积极配合学校门卫值班人员查验证件；校园内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驶，时速不超过20公里，遇到机动车、行人数量较多时， </w:t>
      </w:r>
      <w:r>
        <w:rPr>
          <w:rFonts w:ascii="仿宋" w:hAnsi="仿宋" w:eastAsia="仿宋" w:cs="仿宋"/>
          <w:spacing w:val="9"/>
          <w:sz w:val="31"/>
          <w:szCs w:val="31"/>
        </w:rPr>
        <w:t>注</w:t>
      </w:r>
      <w:r>
        <w:rPr>
          <w:rFonts w:ascii="仿宋" w:hAnsi="仿宋" w:eastAsia="仿宋" w:cs="仿宋"/>
          <w:spacing w:val="8"/>
          <w:sz w:val="31"/>
          <w:szCs w:val="31"/>
        </w:rPr>
        <w:t>意减速避让；夜间行驶只使用近光灯。</w:t>
      </w:r>
    </w:p>
    <w:p w14:paraId="345355FF">
      <w:pPr>
        <w:spacing w:before="80" w:line="228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三、 自觉按交通标志、标线行驶</w:t>
      </w:r>
      <w:r>
        <w:rPr>
          <w:rFonts w:ascii="仿宋" w:hAnsi="仿宋" w:eastAsia="仿宋" w:cs="仿宋"/>
          <w:spacing w:val="1"/>
          <w:sz w:val="31"/>
          <w:szCs w:val="31"/>
        </w:rPr>
        <w:t>，在校园内行车时不违</w:t>
      </w:r>
    </w:p>
    <w:p w14:paraId="118550A4">
      <w:pPr>
        <w:spacing w:before="240" w:line="372" w:lineRule="auto"/>
        <w:ind w:left="43" w:right="248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章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不抢行、不逆行、安全行驶、减速慢行；遇有学校大型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活</w:t>
      </w:r>
      <w:r>
        <w:rPr>
          <w:rFonts w:ascii="仿宋" w:hAnsi="仿宋" w:eastAsia="仿宋" w:cs="仿宋"/>
          <w:spacing w:val="8"/>
          <w:sz w:val="31"/>
          <w:szCs w:val="31"/>
        </w:rPr>
        <w:t>动时，做到服从学校有关部门统一安排和指挥。</w:t>
      </w:r>
    </w:p>
    <w:p w14:paraId="48C8C5BE">
      <w:pPr>
        <w:spacing w:before="2" w:line="371" w:lineRule="auto"/>
        <w:ind w:left="35" w:right="24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四、</w:t>
      </w:r>
      <w:r>
        <w:rPr>
          <w:rFonts w:ascii="仿宋" w:hAnsi="仿宋" w:eastAsia="仿宋" w:cs="仿宋"/>
          <w:spacing w:val="-7"/>
          <w:sz w:val="31"/>
          <w:szCs w:val="31"/>
        </w:rPr>
        <w:t>车</w:t>
      </w:r>
      <w:r>
        <w:rPr>
          <w:rFonts w:ascii="仿宋" w:hAnsi="仿宋" w:eastAsia="仿宋" w:cs="仿宋"/>
          <w:spacing w:val="-5"/>
          <w:sz w:val="31"/>
          <w:szCs w:val="31"/>
        </w:rPr>
        <w:t>辆调头、倒车时，注意行人、车辆的安全，不损坏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校内绿</w:t>
      </w:r>
      <w:r>
        <w:rPr>
          <w:rFonts w:ascii="仿宋" w:hAnsi="仿宋" w:eastAsia="仿宋" w:cs="仿宋"/>
          <w:sz w:val="31"/>
          <w:szCs w:val="31"/>
        </w:rPr>
        <w:t>化和公共设施。</w:t>
      </w:r>
    </w:p>
    <w:p w14:paraId="0E8BE6D0">
      <w:pPr>
        <w:spacing w:before="2" w:line="377" w:lineRule="auto"/>
        <w:ind w:left="36" w:right="1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五</w:t>
      </w:r>
      <w:r>
        <w:rPr>
          <w:rFonts w:ascii="仿宋" w:hAnsi="仿宋" w:eastAsia="仿宋" w:cs="仿宋"/>
          <w:spacing w:val="-10"/>
          <w:sz w:val="31"/>
          <w:szCs w:val="31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车辆按指定位置有序停放，保证做到不在交叉路口、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道路转弯处、主干道、绿化带和其他妨碍交通的地方停放</w:t>
      </w:r>
      <w:r>
        <w:rPr>
          <w:rFonts w:ascii="仿宋" w:hAnsi="仿宋" w:eastAsia="仿宋" w:cs="仿宋"/>
          <w:spacing w:val="5"/>
          <w:sz w:val="31"/>
          <w:szCs w:val="31"/>
        </w:rPr>
        <w:t>车</w:t>
      </w:r>
    </w:p>
    <w:p w14:paraId="29DB9C40">
      <w:pPr>
        <w:sectPr>
          <w:pgSz w:w="11906" w:h="16839"/>
          <w:pgMar w:top="1413" w:right="1551" w:bottom="0" w:left="1785" w:header="0" w:footer="0" w:gutter="0"/>
          <w:cols w:space="720" w:num="1"/>
        </w:sectPr>
      </w:pPr>
    </w:p>
    <w:p w14:paraId="0B5093EF">
      <w:pPr>
        <w:spacing w:before="163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辆。机动车停放时，做到关闭电路，拉紧手制动器，锁好车门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 w14:paraId="0CC8FDD8">
      <w:pPr>
        <w:spacing w:before="241" w:line="372" w:lineRule="auto"/>
        <w:ind w:left="45" w:right="116" w:firstLine="6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认真做好车辆日常保养工作，行车前对车辆进行认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真</w:t>
      </w:r>
      <w:r>
        <w:rPr>
          <w:rFonts w:ascii="仿宋" w:hAnsi="仿宋" w:eastAsia="仿宋" w:cs="仿宋"/>
          <w:spacing w:val="8"/>
          <w:sz w:val="31"/>
          <w:szCs w:val="31"/>
        </w:rPr>
        <w:t>检查，车辆各部件符合安全行车要求，保持车容整洁、车</w:t>
      </w:r>
    </w:p>
    <w:p w14:paraId="0D496DB0">
      <w:pPr>
        <w:spacing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况</w:t>
      </w:r>
      <w:r>
        <w:rPr>
          <w:rFonts w:ascii="仿宋" w:hAnsi="仿宋" w:eastAsia="仿宋" w:cs="仿宋"/>
          <w:spacing w:val="10"/>
          <w:sz w:val="31"/>
          <w:szCs w:val="31"/>
        </w:rPr>
        <w:t>良</w:t>
      </w:r>
      <w:r>
        <w:rPr>
          <w:rFonts w:ascii="仿宋" w:hAnsi="仿宋" w:eastAsia="仿宋" w:cs="仿宋"/>
          <w:spacing w:val="7"/>
          <w:sz w:val="31"/>
          <w:szCs w:val="31"/>
        </w:rPr>
        <w:t>好，杜绝开故障车上路行驶。</w:t>
      </w:r>
    </w:p>
    <w:p w14:paraId="47588631">
      <w:pPr>
        <w:spacing w:before="134" w:line="371" w:lineRule="auto"/>
        <w:ind w:left="34" w:right="2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七、车辆进入校园后，自行妥善看管，车辆若发生意外，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造</w:t>
      </w:r>
      <w:r>
        <w:rPr>
          <w:rFonts w:ascii="仿宋" w:hAnsi="仿宋" w:eastAsia="仿宋" w:cs="仿宋"/>
          <w:spacing w:val="13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损失的自行承担，学校不承担任何赔偿责任。</w:t>
      </w:r>
    </w:p>
    <w:p w14:paraId="07181D53">
      <w:pPr>
        <w:spacing w:before="3" w:line="370" w:lineRule="auto"/>
        <w:ind w:left="35" w:right="11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八、自觉遵守学校交通安全管理规定，保证做到只</w:t>
      </w:r>
      <w:r>
        <w:rPr>
          <w:rFonts w:ascii="仿宋" w:hAnsi="仿宋" w:eastAsia="仿宋" w:cs="仿宋"/>
          <w:spacing w:val="1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学 </w:t>
      </w:r>
      <w:r>
        <w:rPr>
          <w:rFonts w:ascii="仿宋" w:hAnsi="仿宋" w:eastAsia="仿宋" w:cs="仿宋"/>
          <w:spacing w:val="16"/>
          <w:sz w:val="31"/>
          <w:szCs w:val="31"/>
        </w:rPr>
        <w:t>校</w:t>
      </w: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pacing w:val="8"/>
          <w:sz w:val="31"/>
          <w:szCs w:val="31"/>
        </w:rPr>
        <w:t>定地点停放，绝不超速、违规驾驶，否则愿意接受学校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的处罚。</w:t>
      </w:r>
    </w:p>
    <w:p w14:paraId="3152F54F">
      <w:pPr>
        <w:spacing w:before="3" w:line="370" w:lineRule="auto"/>
        <w:ind w:left="35" w:right="116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九、本人若违反校园道路交通安全管理规定，主动配</w:t>
      </w:r>
      <w:r>
        <w:rPr>
          <w:rFonts w:ascii="仿宋" w:hAnsi="仿宋" w:eastAsia="仿宋" w:cs="仿宋"/>
          <w:spacing w:val="6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安全管理</w:t>
      </w:r>
      <w:r>
        <w:rPr>
          <w:rFonts w:ascii="仿宋" w:hAnsi="仿宋" w:eastAsia="仿宋" w:cs="仿宋"/>
          <w:spacing w:val="9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>按规定调查处理，造成不良后果的由本人负责承担相</w:t>
      </w:r>
      <w:r>
        <w:rPr>
          <w:rFonts w:ascii="仿宋" w:hAnsi="仿宋" w:eastAsia="仿宋" w:cs="仿宋"/>
          <w:spacing w:val="5"/>
          <w:sz w:val="31"/>
          <w:szCs w:val="31"/>
        </w:rPr>
        <w:t>应</w:t>
      </w:r>
      <w:r>
        <w:rPr>
          <w:rFonts w:ascii="仿宋" w:hAnsi="仿宋" w:eastAsia="仿宋" w:cs="仿宋"/>
          <w:spacing w:val="3"/>
          <w:sz w:val="31"/>
          <w:szCs w:val="31"/>
        </w:rPr>
        <w:t>的责任。</w:t>
      </w:r>
    </w:p>
    <w:p w14:paraId="1ADCF76E">
      <w:pPr>
        <w:spacing w:before="1" w:line="224" w:lineRule="auto"/>
        <w:ind w:left="42"/>
        <w:rPr>
          <w:rFonts w:ascii="仿宋" w:hAnsi="仿宋" w:eastAsia="仿宋" w:cs="仿宋"/>
          <w:spacing w:val="-20"/>
          <w:sz w:val="31"/>
          <w:szCs w:val="31"/>
        </w:rPr>
      </w:pPr>
    </w:p>
    <w:p w14:paraId="375A3F89">
      <w:pPr>
        <w:spacing w:before="1" w:line="224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车</w:t>
      </w:r>
      <w:r>
        <w:rPr>
          <w:rFonts w:hint="eastAsia" w:ascii="仿宋" w:hAnsi="仿宋" w:eastAsia="仿宋" w:cs="仿宋"/>
          <w:spacing w:val="-20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牌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号：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0"/>
          <w:sz w:val="31"/>
          <w:szCs w:val="31"/>
        </w:rPr>
        <w:t>所 在 学 院 (部 门)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</w:t>
      </w:r>
    </w:p>
    <w:p w14:paraId="211395FF">
      <w:pPr>
        <w:spacing w:before="244" w:line="37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联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系电 话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 w14:paraId="1114566E">
      <w:pPr>
        <w:spacing w:line="229" w:lineRule="auto"/>
        <w:ind w:left="35"/>
        <w:rPr>
          <w:rFonts w:ascii="仿宋" w:hAnsi="仿宋" w:eastAsia="仿宋" w:cs="仿宋"/>
          <w:spacing w:val="-15"/>
          <w:sz w:val="31"/>
          <w:szCs w:val="31"/>
        </w:rPr>
      </w:pPr>
    </w:p>
    <w:p w14:paraId="6592EABC">
      <w:pPr>
        <w:spacing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承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诺 人 (签 名 ) ：</w:t>
      </w:r>
    </w:p>
    <w:p w14:paraId="67526FE8">
      <w:pPr>
        <w:spacing w:line="251" w:lineRule="auto"/>
        <w:rPr>
          <w:rFonts w:ascii="Arial"/>
          <w:sz w:val="21"/>
        </w:rPr>
      </w:pPr>
    </w:p>
    <w:p w14:paraId="5DB5FDF6">
      <w:pPr>
        <w:spacing w:line="252" w:lineRule="auto"/>
        <w:rPr>
          <w:rFonts w:ascii="Arial"/>
          <w:sz w:val="21"/>
        </w:rPr>
      </w:pPr>
    </w:p>
    <w:p w14:paraId="47584370">
      <w:pPr>
        <w:spacing w:line="253" w:lineRule="auto"/>
        <w:rPr>
          <w:rFonts w:ascii="Arial"/>
          <w:sz w:val="21"/>
        </w:rPr>
      </w:pPr>
    </w:p>
    <w:p w14:paraId="7AD069E0">
      <w:pPr>
        <w:spacing w:before="10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学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院 (部 门 ) 负 责 人 (签 名 ) ：</w:t>
      </w:r>
    </w:p>
    <w:p w14:paraId="4512516F">
      <w:pPr>
        <w:spacing w:line="252" w:lineRule="auto"/>
        <w:rPr>
          <w:rFonts w:ascii="Arial"/>
          <w:sz w:val="21"/>
        </w:rPr>
      </w:pPr>
    </w:p>
    <w:p w14:paraId="0D5DF92D">
      <w:pPr>
        <w:spacing w:line="252" w:lineRule="auto"/>
        <w:rPr>
          <w:rFonts w:ascii="Arial"/>
          <w:sz w:val="21"/>
        </w:rPr>
      </w:pPr>
    </w:p>
    <w:p w14:paraId="61F4CA03">
      <w:pPr>
        <w:spacing w:line="253" w:lineRule="auto"/>
        <w:rPr>
          <w:rFonts w:ascii="Arial"/>
          <w:sz w:val="21"/>
        </w:rPr>
      </w:pPr>
    </w:p>
    <w:p w14:paraId="4609D04E">
      <w:pPr>
        <w:spacing w:before="101" w:line="226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学 院 </w:t>
      </w: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>部 门) 行 政 章：                  年   月   日</w:t>
      </w:r>
    </w:p>
    <w:sectPr>
      <w:pgSz w:w="11906" w:h="16839"/>
      <w:pgMar w:top="1431" w:right="168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2NTYzMTZlNDc2N2YyMTg5NDlmNGYxZjI2ZTA1Y2MifQ=="/>
  </w:docVars>
  <w:rsids>
    <w:rsidRoot w:val="00000000"/>
    <w:rsid w:val="032B09E8"/>
    <w:rsid w:val="047B2323"/>
    <w:rsid w:val="0A5371A2"/>
    <w:rsid w:val="0B860EB1"/>
    <w:rsid w:val="10B72A61"/>
    <w:rsid w:val="1379130D"/>
    <w:rsid w:val="1BA757C4"/>
    <w:rsid w:val="1BDD3117"/>
    <w:rsid w:val="1CF03C41"/>
    <w:rsid w:val="1E401394"/>
    <w:rsid w:val="202821E8"/>
    <w:rsid w:val="244F2331"/>
    <w:rsid w:val="26072557"/>
    <w:rsid w:val="295A3454"/>
    <w:rsid w:val="379245B6"/>
    <w:rsid w:val="3BBB7B51"/>
    <w:rsid w:val="3F943E30"/>
    <w:rsid w:val="436428B8"/>
    <w:rsid w:val="43D96ED1"/>
    <w:rsid w:val="45F31954"/>
    <w:rsid w:val="5DC82230"/>
    <w:rsid w:val="5DFA4914"/>
    <w:rsid w:val="61776447"/>
    <w:rsid w:val="708A72B5"/>
    <w:rsid w:val="70D94A29"/>
    <w:rsid w:val="79FB226E"/>
    <w:rsid w:val="7CE71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1164</Words>
  <Characters>1170</Characters>
  <TotalTime>24</TotalTime>
  <ScaleCrop>false</ScaleCrop>
  <LinksUpToDate>false</LinksUpToDate>
  <CharactersWithSpaces>1453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niey0451</cp:lastModifiedBy>
  <cp:lastPrinted>2024-03-20T02:40:00Z</cp:lastPrinted>
  <dcterms:modified xsi:type="dcterms:W3CDTF">2024-12-12T07:30:52Z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2023-03-07T10:59:11Z</vt:filetime>
  </property>
  <property fmtid="{D5CDD505-2E9C-101B-9397-08002B2CF9AE}" pid="4" name="KSOProductBuildVer">
    <vt:lpwstr>2052-12.1.0.19302</vt:lpwstr>
  </property>
  <property fmtid="{D5CDD505-2E9C-101B-9397-08002B2CF9AE}" pid="5" name="ICV">
    <vt:lpwstr>8A5C32F250B04F848C6C2C66EE842977_13</vt:lpwstr>
  </property>
</Properties>
</file>